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076E" w14:textId="77777777" w:rsidR="00453F85" w:rsidRPr="00453F85" w:rsidRDefault="00453F85" w:rsidP="00B4629C">
      <w:pPr>
        <w:spacing w:line="360" w:lineRule="auto"/>
        <w:jc w:val="center"/>
        <w:rPr>
          <w:rFonts w:ascii="Times New Roman" w:hAnsi="Times New Roman" w:cs="Times New Roman"/>
          <w:b/>
          <w:bCs/>
          <w:sz w:val="24"/>
          <w:szCs w:val="24"/>
          <w:u w:val="single"/>
        </w:rPr>
      </w:pPr>
      <w:r w:rsidRPr="00453F85">
        <w:rPr>
          <w:rFonts w:ascii="Times New Roman" w:hAnsi="Times New Roman" w:cs="Times New Roman"/>
          <w:b/>
          <w:bCs/>
          <w:sz w:val="24"/>
          <w:szCs w:val="24"/>
          <w:u w:val="single"/>
        </w:rPr>
        <w:t>Operations Management</w:t>
      </w:r>
    </w:p>
    <w:p w14:paraId="3A7109C9" w14:textId="77777777" w:rsidR="005534B2" w:rsidRPr="00FF7AC1" w:rsidRDefault="00453F85" w:rsidP="00B4629C">
      <w:pPr>
        <w:spacing w:line="360" w:lineRule="auto"/>
        <w:jc w:val="both"/>
        <w:rPr>
          <w:rFonts w:ascii="Times New Roman" w:hAnsi="Times New Roman" w:cs="Times New Roman"/>
          <w:b/>
          <w:bCs/>
          <w:sz w:val="24"/>
          <w:szCs w:val="24"/>
        </w:rPr>
      </w:pPr>
      <w:r w:rsidRPr="00FF7AC1">
        <w:rPr>
          <w:rFonts w:ascii="Times New Roman" w:hAnsi="Times New Roman" w:cs="Times New Roman"/>
          <w:b/>
          <w:bCs/>
          <w:sz w:val="24"/>
          <w:szCs w:val="24"/>
        </w:rPr>
        <w:t>Q</w:t>
      </w:r>
      <w:r w:rsidR="005534B2" w:rsidRPr="00FF7AC1">
        <w:rPr>
          <w:rFonts w:ascii="Times New Roman" w:hAnsi="Times New Roman" w:cs="Times New Roman"/>
          <w:b/>
          <w:bCs/>
          <w:sz w:val="24"/>
          <w:szCs w:val="24"/>
        </w:rPr>
        <w:t>.</w:t>
      </w:r>
      <w:r w:rsidRPr="00FF7AC1">
        <w:rPr>
          <w:rFonts w:ascii="Times New Roman" w:hAnsi="Times New Roman" w:cs="Times New Roman"/>
          <w:b/>
          <w:bCs/>
          <w:sz w:val="24"/>
          <w:szCs w:val="24"/>
        </w:rPr>
        <w:t>1</w:t>
      </w:r>
      <w:r w:rsidR="005534B2" w:rsidRPr="00FF7AC1">
        <w:rPr>
          <w:rFonts w:ascii="Times New Roman" w:hAnsi="Times New Roman" w:cs="Times New Roman"/>
          <w:b/>
          <w:bCs/>
          <w:sz w:val="24"/>
          <w:szCs w:val="24"/>
        </w:rPr>
        <w:t>:</w:t>
      </w:r>
      <w:r w:rsidRPr="00FF7AC1">
        <w:rPr>
          <w:rFonts w:ascii="Times New Roman" w:hAnsi="Times New Roman" w:cs="Times New Roman"/>
          <w:b/>
          <w:bCs/>
          <w:sz w:val="24"/>
          <w:szCs w:val="24"/>
        </w:rPr>
        <w:t xml:space="preserve"> A fast-growing meal kit delivery startup is experiencing operational bottlenecks as it tries to offer more customization options to customers, such as dietary preferences and portion sizes. While customers appreciate the flexibility, the increased complexity is leading to higher costs, longer lead times, and more frequent errors in order </w:t>
      </w:r>
      <w:proofErr w:type="spellStart"/>
      <w:r w:rsidRPr="00FF7AC1">
        <w:rPr>
          <w:rFonts w:ascii="Times New Roman" w:hAnsi="Times New Roman" w:cs="Times New Roman"/>
          <w:b/>
          <w:bCs/>
          <w:sz w:val="24"/>
          <w:szCs w:val="24"/>
        </w:rPr>
        <w:t>fulfillment</w:t>
      </w:r>
      <w:proofErr w:type="spellEnd"/>
      <w:r w:rsidRPr="00FF7AC1">
        <w:rPr>
          <w:rFonts w:ascii="Times New Roman" w:hAnsi="Times New Roman" w:cs="Times New Roman"/>
          <w:b/>
          <w:bCs/>
          <w:sz w:val="24"/>
          <w:szCs w:val="24"/>
        </w:rPr>
        <w:t>. The operations manager is considering using PCN analysis to map out the process and identify opportunities to streamline operations without sacrificing the personalized experience that differentiates the brand. How should the operations manager apply Process-Chain-Network (PCN) analysis to redesign the service delivery process, balancing the need for customization with operational efficiency and cost control?</w:t>
      </w:r>
    </w:p>
    <w:p w14:paraId="2F1262AA" w14:textId="7A3B2A3E" w:rsidR="00D122F8" w:rsidRPr="00FF7AC1" w:rsidRDefault="00D122F8" w:rsidP="00B4629C">
      <w:pPr>
        <w:spacing w:line="360" w:lineRule="auto"/>
        <w:jc w:val="both"/>
        <w:rPr>
          <w:rFonts w:ascii="Times New Roman" w:hAnsi="Times New Roman" w:cs="Times New Roman"/>
          <w:b/>
          <w:bCs/>
          <w:sz w:val="24"/>
          <w:szCs w:val="24"/>
        </w:rPr>
      </w:pPr>
      <w:r w:rsidRPr="00FF7AC1">
        <w:rPr>
          <w:rFonts w:ascii="Times New Roman" w:hAnsi="Times New Roman" w:cs="Times New Roman"/>
          <w:b/>
          <w:bCs/>
          <w:sz w:val="24"/>
          <w:szCs w:val="24"/>
        </w:rPr>
        <w:t>Answer:</w:t>
      </w:r>
    </w:p>
    <w:p w14:paraId="53D34376" w14:textId="2106BA2E" w:rsidR="00991E7F" w:rsidRPr="009E1079" w:rsidRDefault="00991E7F" w:rsidP="00B4629C">
      <w:pPr>
        <w:spacing w:line="360" w:lineRule="auto"/>
        <w:jc w:val="both"/>
        <w:rPr>
          <w:rFonts w:ascii="Times New Roman" w:hAnsi="Times New Roman" w:cs="Times New Roman"/>
          <w:b/>
          <w:bCs/>
          <w:sz w:val="24"/>
          <w:szCs w:val="24"/>
        </w:rPr>
      </w:pPr>
      <w:r w:rsidRPr="009E1079">
        <w:rPr>
          <w:rFonts w:ascii="Times New Roman" w:hAnsi="Times New Roman" w:cs="Times New Roman"/>
          <w:b/>
          <w:bCs/>
          <w:sz w:val="24"/>
          <w:szCs w:val="24"/>
          <w:u w:val="single"/>
        </w:rPr>
        <w:t>Introduction</w:t>
      </w:r>
      <w:r w:rsidR="009E1079" w:rsidRPr="009E1079">
        <w:rPr>
          <w:rFonts w:ascii="Times New Roman" w:hAnsi="Times New Roman" w:cs="Times New Roman"/>
          <w:b/>
          <w:bCs/>
          <w:sz w:val="24"/>
          <w:szCs w:val="24"/>
        </w:rPr>
        <w:t>:</w:t>
      </w:r>
    </w:p>
    <w:p w14:paraId="6ACFF210" w14:textId="17C76411" w:rsidR="00CF603C" w:rsidRDefault="00991E7F" w:rsidP="00CF603C">
      <w:pPr>
        <w:spacing w:line="360" w:lineRule="auto"/>
        <w:jc w:val="both"/>
        <w:rPr>
          <w:rFonts w:ascii="Times New Roman" w:hAnsi="Times New Roman" w:cs="Times New Roman"/>
          <w:sz w:val="24"/>
          <w:szCs w:val="24"/>
        </w:rPr>
      </w:pPr>
      <w:r w:rsidRPr="00991E7F">
        <w:rPr>
          <w:rFonts w:ascii="Times New Roman" w:hAnsi="Times New Roman" w:cs="Times New Roman"/>
          <w:sz w:val="24"/>
          <w:szCs w:val="24"/>
        </w:rPr>
        <w:t>The rapid growth of meal kit delivery startups has led to increased customer expectations, particularly in offering personalized options such as dietary preferences, portion sizes, and recipe variations. While this customization enhances customer satisfaction and brand differentiation, it also introduces operational challenges, including longer preparation times, higher costs, and increased errors in fulfilling orders. For a startup, maintaining a balance between delivering a personalized service and ensuring operational efficiency is critical to sustaining growth and profitability. Process-Chain-Network (PCN) analysis is a valuable tool that can help operations managers visualize the service delivery process and understand the interaction between customers and operational activities.</w:t>
      </w:r>
    </w:p>
    <w:p w14:paraId="2F685F78" w14:textId="77777777" w:rsidR="00CF603C" w:rsidRDefault="00CF603C" w:rsidP="00CF603C">
      <w:pPr>
        <w:spacing w:line="360" w:lineRule="auto"/>
        <w:jc w:val="both"/>
        <w:rPr>
          <w:rFonts w:ascii="Times New Roman" w:hAnsi="Times New Roman" w:cs="Times New Roman"/>
          <w:sz w:val="24"/>
          <w:szCs w:val="24"/>
        </w:rPr>
      </w:pPr>
    </w:p>
    <w:p w14:paraId="545E923A" w14:textId="77777777" w:rsidR="005B418F" w:rsidRPr="002D336D" w:rsidRDefault="005B418F" w:rsidP="005B418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B1CB008" w14:textId="77777777" w:rsidR="005B418F" w:rsidRPr="002D336D" w:rsidRDefault="005B418F" w:rsidP="005B418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69A1181" w14:textId="77777777" w:rsidR="005B418F" w:rsidRPr="002D336D" w:rsidRDefault="005B418F" w:rsidP="005B418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7F9E393B" w14:textId="77777777" w:rsidR="005B418F" w:rsidRPr="002D336D" w:rsidRDefault="005B418F" w:rsidP="005B418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406958D" w14:textId="77777777" w:rsidR="005B418F" w:rsidRPr="002D336D" w:rsidRDefault="005B418F" w:rsidP="005B418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BA42BA6" w14:textId="77777777" w:rsidR="005B418F" w:rsidRPr="002D336D" w:rsidRDefault="005B418F" w:rsidP="005B418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242B48A9" w14:textId="77777777" w:rsidR="005B418F" w:rsidRPr="002D336D" w:rsidRDefault="005B418F" w:rsidP="005B418F">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B8F4E91" w14:textId="77777777" w:rsidR="005B418F" w:rsidRPr="002D336D" w:rsidRDefault="005B418F" w:rsidP="005B418F">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19145A9" w14:textId="77777777" w:rsidR="00CF603C" w:rsidRDefault="00CF603C" w:rsidP="00CF603C">
      <w:pPr>
        <w:spacing w:line="360" w:lineRule="auto"/>
        <w:jc w:val="both"/>
        <w:rPr>
          <w:rFonts w:ascii="Times New Roman" w:hAnsi="Times New Roman" w:cs="Times New Roman"/>
          <w:sz w:val="24"/>
          <w:szCs w:val="24"/>
        </w:rPr>
      </w:pPr>
    </w:p>
    <w:p w14:paraId="0D3D29A8" w14:textId="3B475412" w:rsidR="005534B2" w:rsidRPr="000637EB" w:rsidRDefault="00453F85" w:rsidP="00B4629C">
      <w:pPr>
        <w:spacing w:line="360" w:lineRule="auto"/>
        <w:jc w:val="both"/>
        <w:rPr>
          <w:rFonts w:ascii="Times New Roman" w:hAnsi="Times New Roman" w:cs="Times New Roman"/>
          <w:b/>
          <w:bCs/>
          <w:sz w:val="24"/>
          <w:szCs w:val="24"/>
        </w:rPr>
      </w:pPr>
      <w:r w:rsidRPr="000637EB">
        <w:rPr>
          <w:rFonts w:ascii="Times New Roman" w:hAnsi="Times New Roman" w:cs="Times New Roman"/>
          <w:b/>
          <w:bCs/>
          <w:sz w:val="24"/>
          <w:szCs w:val="24"/>
        </w:rPr>
        <w:t>Q</w:t>
      </w:r>
      <w:r w:rsidR="005534B2" w:rsidRPr="000637EB">
        <w:rPr>
          <w:rFonts w:ascii="Times New Roman" w:hAnsi="Times New Roman" w:cs="Times New Roman"/>
          <w:b/>
          <w:bCs/>
          <w:sz w:val="24"/>
          <w:szCs w:val="24"/>
        </w:rPr>
        <w:t>.</w:t>
      </w:r>
      <w:r w:rsidRPr="000637EB">
        <w:rPr>
          <w:rFonts w:ascii="Times New Roman" w:hAnsi="Times New Roman" w:cs="Times New Roman"/>
          <w:b/>
          <w:bCs/>
          <w:sz w:val="24"/>
          <w:szCs w:val="24"/>
        </w:rPr>
        <w:t>2</w:t>
      </w:r>
      <w:r w:rsidR="005534B2" w:rsidRPr="000637EB">
        <w:rPr>
          <w:rFonts w:ascii="Times New Roman" w:hAnsi="Times New Roman" w:cs="Times New Roman"/>
          <w:b/>
          <w:bCs/>
          <w:sz w:val="24"/>
          <w:szCs w:val="24"/>
        </w:rPr>
        <w:t xml:space="preserve"> </w:t>
      </w:r>
      <w:r w:rsidRPr="000637EB">
        <w:rPr>
          <w:rFonts w:ascii="Times New Roman" w:hAnsi="Times New Roman" w:cs="Times New Roman"/>
          <w:b/>
          <w:bCs/>
          <w:sz w:val="24"/>
          <w:szCs w:val="24"/>
        </w:rPr>
        <w:t>(A)</w:t>
      </w:r>
      <w:r w:rsidR="005534B2" w:rsidRPr="000637EB">
        <w:rPr>
          <w:rFonts w:ascii="Times New Roman" w:hAnsi="Times New Roman" w:cs="Times New Roman"/>
          <w:b/>
          <w:bCs/>
          <w:sz w:val="24"/>
          <w:szCs w:val="24"/>
        </w:rPr>
        <w:t>:</w:t>
      </w:r>
      <w:r w:rsidRPr="000637EB">
        <w:rPr>
          <w:rFonts w:ascii="Times New Roman" w:hAnsi="Times New Roman" w:cs="Times New Roman"/>
          <w:b/>
          <w:bCs/>
          <w:sz w:val="24"/>
          <w:szCs w:val="24"/>
        </w:rPr>
        <w:t xml:space="preserve"> A switchgear manufacturer must plan production for the next year. The company can either maintain a constant workforce and production rate (level strategy), incurring inventory holding and backorder costs, or adjust capacity each period (chase strategy), incurring overtime, undertime, hiring, and layoff costs. The workforce is skilled, and frequent changes may affect morale and productivity. The company seeks to minimize total costs while ensuring operational stability. Evaluate the implications of choosing a level strategy versus a chase strategy for a manufacturer of electrical switchgears, given the cost structures and operational realities described. Justify which strategy you would recommend, considering factors such as inventory costs, workforce stability, and the feasibility of frequent hiring or layoffs.</w:t>
      </w:r>
    </w:p>
    <w:p w14:paraId="0C9F515B" w14:textId="7F76A668" w:rsidR="00413793" w:rsidRPr="000637EB" w:rsidRDefault="00413793" w:rsidP="00B4629C">
      <w:pPr>
        <w:spacing w:line="360" w:lineRule="auto"/>
        <w:jc w:val="both"/>
        <w:rPr>
          <w:rFonts w:ascii="Times New Roman" w:hAnsi="Times New Roman" w:cs="Times New Roman"/>
          <w:b/>
          <w:bCs/>
          <w:sz w:val="24"/>
          <w:szCs w:val="24"/>
        </w:rPr>
      </w:pPr>
      <w:r w:rsidRPr="000637EB">
        <w:rPr>
          <w:rFonts w:ascii="Times New Roman" w:hAnsi="Times New Roman" w:cs="Times New Roman"/>
          <w:b/>
          <w:bCs/>
          <w:sz w:val="24"/>
          <w:szCs w:val="24"/>
        </w:rPr>
        <w:t>Answer:</w:t>
      </w:r>
    </w:p>
    <w:p w14:paraId="2C24FAC2" w14:textId="52D7B687" w:rsidR="000637EB" w:rsidRPr="007511AD" w:rsidRDefault="000637EB" w:rsidP="00B4629C">
      <w:pPr>
        <w:spacing w:line="360" w:lineRule="auto"/>
        <w:jc w:val="both"/>
        <w:rPr>
          <w:rFonts w:ascii="Times New Roman" w:hAnsi="Times New Roman" w:cs="Times New Roman"/>
          <w:b/>
          <w:bCs/>
          <w:sz w:val="24"/>
          <w:szCs w:val="24"/>
        </w:rPr>
      </w:pPr>
      <w:r w:rsidRPr="007511AD">
        <w:rPr>
          <w:rFonts w:ascii="Times New Roman" w:hAnsi="Times New Roman" w:cs="Times New Roman"/>
          <w:b/>
          <w:bCs/>
          <w:sz w:val="24"/>
          <w:szCs w:val="24"/>
          <w:u w:val="single"/>
        </w:rPr>
        <w:t>Introduction</w:t>
      </w:r>
      <w:r w:rsidR="007511AD" w:rsidRPr="007511AD">
        <w:rPr>
          <w:rFonts w:ascii="Times New Roman" w:hAnsi="Times New Roman" w:cs="Times New Roman"/>
          <w:b/>
          <w:bCs/>
          <w:sz w:val="24"/>
          <w:szCs w:val="24"/>
        </w:rPr>
        <w:t>:</w:t>
      </w:r>
    </w:p>
    <w:p w14:paraId="7637A6CB" w14:textId="2826E669" w:rsidR="007511AD" w:rsidRDefault="000637EB" w:rsidP="00E95835">
      <w:pPr>
        <w:spacing w:line="360" w:lineRule="auto"/>
        <w:jc w:val="both"/>
        <w:rPr>
          <w:rFonts w:ascii="Times New Roman" w:hAnsi="Times New Roman" w:cs="Times New Roman"/>
          <w:sz w:val="24"/>
          <w:szCs w:val="24"/>
        </w:rPr>
      </w:pPr>
      <w:r w:rsidRPr="000637EB">
        <w:rPr>
          <w:rFonts w:ascii="Times New Roman" w:hAnsi="Times New Roman" w:cs="Times New Roman"/>
          <w:sz w:val="24"/>
          <w:szCs w:val="24"/>
        </w:rPr>
        <w:t>Planning production for a switchgear manufacturer requires balancing costs, workforce stability, and customer demand. The company has two main strategies: the level strategy, where production and workforce remain constant, and the chase strategy, where production and workforce adjust according to demand. Each approach has distinct cost implications and operational effects. While a level strategy may result in inventory buildup or backorders, it provides stability for skilled employees. Conversely, a chase strategy minimizes inventory costs but involves frequent hiring, layoffs, or overtime, which may disrupt morale and reduce productivity.</w:t>
      </w:r>
    </w:p>
    <w:p w14:paraId="0978DE54" w14:textId="77777777" w:rsidR="00E95835" w:rsidRDefault="00E95835" w:rsidP="00E95835">
      <w:pPr>
        <w:spacing w:line="360" w:lineRule="auto"/>
        <w:jc w:val="both"/>
        <w:rPr>
          <w:rFonts w:ascii="Times New Roman" w:hAnsi="Times New Roman" w:cs="Times New Roman"/>
          <w:sz w:val="24"/>
          <w:szCs w:val="24"/>
        </w:rPr>
      </w:pPr>
    </w:p>
    <w:p w14:paraId="7FFA03D1" w14:textId="7C420EC2" w:rsidR="002B5A6B" w:rsidRPr="009862FF" w:rsidRDefault="00453F85" w:rsidP="00B4629C">
      <w:pPr>
        <w:spacing w:line="360" w:lineRule="auto"/>
        <w:jc w:val="both"/>
        <w:rPr>
          <w:rFonts w:ascii="Times New Roman" w:hAnsi="Times New Roman" w:cs="Times New Roman"/>
          <w:b/>
          <w:bCs/>
          <w:sz w:val="24"/>
          <w:szCs w:val="24"/>
        </w:rPr>
      </w:pPr>
      <w:r w:rsidRPr="009862FF">
        <w:rPr>
          <w:rFonts w:ascii="Times New Roman" w:hAnsi="Times New Roman" w:cs="Times New Roman"/>
          <w:b/>
          <w:bCs/>
          <w:sz w:val="24"/>
          <w:szCs w:val="24"/>
        </w:rPr>
        <w:t>Q</w:t>
      </w:r>
      <w:r w:rsidR="005534B2" w:rsidRPr="009862FF">
        <w:rPr>
          <w:rFonts w:ascii="Times New Roman" w:hAnsi="Times New Roman" w:cs="Times New Roman"/>
          <w:b/>
          <w:bCs/>
          <w:sz w:val="24"/>
          <w:szCs w:val="24"/>
        </w:rPr>
        <w:t>.</w:t>
      </w:r>
      <w:r w:rsidRPr="009862FF">
        <w:rPr>
          <w:rFonts w:ascii="Times New Roman" w:hAnsi="Times New Roman" w:cs="Times New Roman"/>
          <w:b/>
          <w:bCs/>
          <w:sz w:val="24"/>
          <w:szCs w:val="24"/>
        </w:rPr>
        <w:t>2</w:t>
      </w:r>
      <w:r w:rsidR="005534B2" w:rsidRPr="009862FF">
        <w:rPr>
          <w:rFonts w:ascii="Times New Roman" w:hAnsi="Times New Roman" w:cs="Times New Roman"/>
          <w:b/>
          <w:bCs/>
          <w:sz w:val="24"/>
          <w:szCs w:val="24"/>
        </w:rPr>
        <w:t xml:space="preserve"> </w:t>
      </w:r>
      <w:r w:rsidRPr="009862FF">
        <w:rPr>
          <w:rFonts w:ascii="Times New Roman" w:hAnsi="Times New Roman" w:cs="Times New Roman"/>
          <w:b/>
          <w:bCs/>
          <w:sz w:val="24"/>
          <w:szCs w:val="24"/>
        </w:rPr>
        <w:t>(B)</w:t>
      </w:r>
      <w:r w:rsidR="005534B2" w:rsidRPr="009862FF">
        <w:rPr>
          <w:rFonts w:ascii="Times New Roman" w:hAnsi="Times New Roman" w:cs="Times New Roman"/>
          <w:b/>
          <w:bCs/>
          <w:sz w:val="24"/>
          <w:szCs w:val="24"/>
        </w:rPr>
        <w:t>:</w:t>
      </w:r>
      <w:r w:rsidRPr="009862FF">
        <w:rPr>
          <w:rFonts w:ascii="Times New Roman" w:hAnsi="Times New Roman" w:cs="Times New Roman"/>
          <w:b/>
          <w:bCs/>
          <w:sz w:val="24"/>
          <w:szCs w:val="24"/>
        </w:rPr>
        <w:t xml:space="preserve"> An established Indian manufacturing company is experiencing pressure from customers demanding greater variety, customization, and faster delivery of products. At the same time, the firm must control costs and maintain operational efficiency to remain competitive against global players. The management is considering whether to invest in </w:t>
      </w:r>
      <w:r w:rsidRPr="009862FF">
        <w:rPr>
          <w:rFonts w:ascii="Times New Roman" w:hAnsi="Times New Roman" w:cs="Times New Roman"/>
          <w:b/>
          <w:bCs/>
          <w:sz w:val="24"/>
          <w:szCs w:val="24"/>
        </w:rPr>
        <w:lastRenderedPageBreak/>
        <w:t>flexible manufacturing systems, redesign its supply chain, or limit product variety. Evaluate the implications of increasing customer expectations and product/service proliferation on the operations management practices of an Indian manufacturing firm. Critically discuss how the firm should balance customization, cost control, and operational complexity, and justify which strategies would best position the firm for sustained competitiveness in a liberalized economy.</w:t>
      </w:r>
    </w:p>
    <w:p w14:paraId="6E6BE185" w14:textId="00CFA2E5" w:rsidR="002E1B87" w:rsidRPr="009862FF" w:rsidRDefault="002E1B87" w:rsidP="00B4629C">
      <w:pPr>
        <w:spacing w:line="360" w:lineRule="auto"/>
        <w:jc w:val="both"/>
        <w:rPr>
          <w:rFonts w:ascii="Times New Roman" w:hAnsi="Times New Roman" w:cs="Times New Roman"/>
          <w:b/>
          <w:bCs/>
          <w:sz w:val="24"/>
          <w:szCs w:val="24"/>
        </w:rPr>
      </w:pPr>
      <w:r w:rsidRPr="009862FF">
        <w:rPr>
          <w:rFonts w:ascii="Times New Roman" w:hAnsi="Times New Roman" w:cs="Times New Roman"/>
          <w:b/>
          <w:bCs/>
          <w:sz w:val="24"/>
          <w:szCs w:val="24"/>
        </w:rPr>
        <w:t>Answer:</w:t>
      </w:r>
    </w:p>
    <w:p w14:paraId="2C6662C8" w14:textId="4C8F64D9" w:rsidR="004B2827" w:rsidRPr="00B55DE8" w:rsidRDefault="004B2827" w:rsidP="00B4629C">
      <w:pPr>
        <w:spacing w:line="360" w:lineRule="auto"/>
        <w:jc w:val="both"/>
        <w:rPr>
          <w:rFonts w:ascii="Times New Roman" w:hAnsi="Times New Roman" w:cs="Times New Roman"/>
          <w:b/>
          <w:bCs/>
          <w:sz w:val="24"/>
          <w:szCs w:val="24"/>
        </w:rPr>
      </w:pPr>
      <w:r w:rsidRPr="00B55DE8">
        <w:rPr>
          <w:rFonts w:ascii="Times New Roman" w:hAnsi="Times New Roman" w:cs="Times New Roman"/>
          <w:b/>
          <w:bCs/>
          <w:sz w:val="24"/>
          <w:szCs w:val="24"/>
          <w:u w:val="single"/>
        </w:rPr>
        <w:t>Introduction</w:t>
      </w:r>
      <w:r w:rsidR="00B55DE8" w:rsidRPr="00B55DE8">
        <w:rPr>
          <w:rFonts w:ascii="Times New Roman" w:hAnsi="Times New Roman" w:cs="Times New Roman"/>
          <w:b/>
          <w:bCs/>
          <w:sz w:val="24"/>
          <w:szCs w:val="24"/>
        </w:rPr>
        <w:t>:</w:t>
      </w:r>
    </w:p>
    <w:p w14:paraId="428CCB1F" w14:textId="0401F457" w:rsidR="002E1B87" w:rsidRDefault="004B2827" w:rsidP="00B4629C">
      <w:pPr>
        <w:spacing w:line="360" w:lineRule="auto"/>
        <w:jc w:val="both"/>
        <w:rPr>
          <w:rFonts w:ascii="Times New Roman" w:hAnsi="Times New Roman" w:cs="Times New Roman"/>
          <w:sz w:val="24"/>
          <w:szCs w:val="24"/>
        </w:rPr>
      </w:pPr>
      <w:r w:rsidRPr="004B2827">
        <w:rPr>
          <w:rFonts w:ascii="Times New Roman" w:hAnsi="Times New Roman" w:cs="Times New Roman"/>
          <w:sz w:val="24"/>
          <w:szCs w:val="24"/>
        </w:rPr>
        <w:t>In today’s competitive market, Indian manufacturing companies face rising customer expectations for greater product variety, customization, and faster delivery. At the same time, firms must control costs and maintain efficiency to stay competitive against both domestic and global players. These pressures challenge traditional operations management practices, forcing firms to rethink production methods, supply chain design, and inventory management. Balancing customization with cost efficiency and operational simplicity has become critical. Strategic decisions regarding flexible manufacturing, product proliferation, or supply chain redesign can significantly influence the firm’s ability to meet customer demands while sustaining profitability in a liberalized economy.</w:t>
      </w:r>
    </w:p>
    <w:sectPr w:rsidR="002E1B87" w:rsidSect="0026484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85"/>
    <w:rsid w:val="000637EB"/>
    <w:rsid w:val="000E6F71"/>
    <w:rsid w:val="001065C3"/>
    <w:rsid w:val="00111605"/>
    <w:rsid w:val="00143C06"/>
    <w:rsid w:val="00171F07"/>
    <w:rsid w:val="001F6B1A"/>
    <w:rsid w:val="002408F1"/>
    <w:rsid w:val="00261E90"/>
    <w:rsid w:val="00264840"/>
    <w:rsid w:val="00270358"/>
    <w:rsid w:val="002B5A6B"/>
    <w:rsid w:val="002E1B87"/>
    <w:rsid w:val="003B59D5"/>
    <w:rsid w:val="00413793"/>
    <w:rsid w:val="00453F85"/>
    <w:rsid w:val="004B2827"/>
    <w:rsid w:val="004C5345"/>
    <w:rsid w:val="00533E2B"/>
    <w:rsid w:val="005534B2"/>
    <w:rsid w:val="005B418F"/>
    <w:rsid w:val="006E485E"/>
    <w:rsid w:val="006F01BC"/>
    <w:rsid w:val="00701F98"/>
    <w:rsid w:val="007511AD"/>
    <w:rsid w:val="00804F0A"/>
    <w:rsid w:val="0084217A"/>
    <w:rsid w:val="008A3539"/>
    <w:rsid w:val="008A4EAB"/>
    <w:rsid w:val="008D1260"/>
    <w:rsid w:val="008D4BCC"/>
    <w:rsid w:val="009862FF"/>
    <w:rsid w:val="00991E7F"/>
    <w:rsid w:val="009B4D78"/>
    <w:rsid w:val="009E1079"/>
    <w:rsid w:val="00A1242A"/>
    <w:rsid w:val="00A34813"/>
    <w:rsid w:val="00A554FD"/>
    <w:rsid w:val="00B071E9"/>
    <w:rsid w:val="00B072C9"/>
    <w:rsid w:val="00B31694"/>
    <w:rsid w:val="00B32C6E"/>
    <w:rsid w:val="00B4629C"/>
    <w:rsid w:val="00B55DE8"/>
    <w:rsid w:val="00B76D2D"/>
    <w:rsid w:val="00BE6F6D"/>
    <w:rsid w:val="00C371E8"/>
    <w:rsid w:val="00C406FF"/>
    <w:rsid w:val="00C60BCB"/>
    <w:rsid w:val="00C82637"/>
    <w:rsid w:val="00CF603C"/>
    <w:rsid w:val="00D0407A"/>
    <w:rsid w:val="00D122F8"/>
    <w:rsid w:val="00E95835"/>
    <w:rsid w:val="00FD3359"/>
    <w:rsid w:val="00FE4C64"/>
    <w:rsid w:val="00FF7A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30C9"/>
  <w15:chartTrackingRefBased/>
  <w15:docId w15:val="{8D147555-3F4A-435A-80B8-1EE3C384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F85"/>
    <w:rPr>
      <w:rFonts w:eastAsiaTheme="majorEastAsia" w:cstheme="majorBidi"/>
      <w:color w:val="272727" w:themeColor="text1" w:themeTint="D8"/>
    </w:rPr>
  </w:style>
  <w:style w:type="paragraph" w:styleId="Title">
    <w:name w:val="Title"/>
    <w:basedOn w:val="Normal"/>
    <w:next w:val="Normal"/>
    <w:link w:val="TitleChar"/>
    <w:uiPriority w:val="10"/>
    <w:qFormat/>
    <w:rsid w:val="00453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F85"/>
    <w:pPr>
      <w:spacing w:before="160"/>
      <w:jc w:val="center"/>
    </w:pPr>
    <w:rPr>
      <w:i/>
      <w:iCs/>
      <w:color w:val="404040" w:themeColor="text1" w:themeTint="BF"/>
    </w:rPr>
  </w:style>
  <w:style w:type="character" w:customStyle="1" w:styleId="QuoteChar">
    <w:name w:val="Quote Char"/>
    <w:basedOn w:val="DefaultParagraphFont"/>
    <w:link w:val="Quote"/>
    <w:uiPriority w:val="29"/>
    <w:rsid w:val="00453F85"/>
    <w:rPr>
      <w:i/>
      <w:iCs/>
      <w:color w:val="404040" w:themeColor="text1" w:themeTint="BF"/>
    </w:rPr>
  </w:style>
  <w:style w:type="paragraph" w:styleId="ListParagraph">
    <w:name w:val="List Paragraph"/>
    <w:basedOn w:val="Normal"/>
    <w:uiPriority w:val="34"/>
    <w:qFormat/>
    <w:rsid w:val="00453F85"/>
    <w:pPr>
      <w:ind w:left="720"/>
      <w:contextualSpacing/>
    </w:pPr>
  </w:style>
  <w:style w:type="character" w:styleId="IntenseEmphasis">
    <w:name w:val="Intense Emphasis"/>
    <w:basedOn w:val="DefaultParagraphFont"/>
    <w:uiPriority w:val="21"/>
    <w:qFormat/>
    <w:rsid w:val="00453F85"/>
    <w:rPr>
      <w:i/>
      <w:iCs/>
      <w:color w:val="2F5496" w:themeColor="accent1" w:themeShade="BF"/>
    </w:rPr>
  </w:style>
  <w:style w:type="paragraph" w:styleId="IntenseQuote">
    <w:name w:val="Intense Quote"/>
    <w:basedOn w:val="Normal"/>
    <w:next w:val="Normal"/>
    <w:link w:val="IntenseQuoteChar"/>
    <w:uiPriority w:val="30"/>
    <w:qFormat/>
    <w:rsid w:val="00453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F85"/>
    <w:rPr>
      <w:i/>
      <w:iCs/>
      <w:color w:val="2F5496" w:themeColor="accent1" w:themeShade="BF"/>
    </w:rPr>
  </w:style>
  <w:style w:type="character" w:styleId="IntenseReference">
    <w:name w:val="Intense Reference"/>
    <w:basedOn w:val="DefaultParagraphFont"/>
    <w:uiPriority w:val="32"/>
    <w:qFormat/>
    <w:rsid w:val="00453F85"/>
    <w:rPr>
      <w:b/>
      <w:bCs/>
      <w:smallCaps/>
      <w:color w:val="2F5496" w:themeColor="accent1" w:themeShade="BF"/>
      <w:spacing w:val="5"/>
    </w:rPr>
  </w:style>
  <w:style w:type="character" w:styleId="Hyperlink">
    <w:name w:val="Hyperlink"/>
    <w:basedOn w:val="DefaultParagraphFont"/>
    <w:uiPriority w:val="99"/>
    <w:unhideWhenUsed/>
    <w:rsid w:val="005B4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21</cp:revision>
  <dcterms:created xsi:type="dcterms:W3CDTF">2025-09-16T16:01:00Z</dcterms:created>
  <dcterms:modified xsi:type="dcterms:W3CDTF">2025-09-22T15:50:00Z</dcterms:modified>
</cp:coreProperties>
</file>